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853D5" w14:textId="77777777" w:rsidR="00D42D08" w:rsidRPr="00410D2F" w:rsidRDefault="001732E3" w:rsidP="00410D2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0D2F">
        <w:rPr>
          <w:rFonts w:ascii="Times New Roman" w:hAnsi="Times New Roman" w:cs="Times New Roman"/>
          <w:b/>
          <w:bCs/>
          <w:sz w:val="26"/>
          <w:szCs w:val="26"/>
        </w:rPr>
        <w:t>Ata da 9º reunião ordinária da Câmara Municipal de Santana do Deserto, em 24 de maio de 1974.</w:t>
      </w:r>
      <w:r w:rsidRPr="00410D2F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Comparecimento: deixaram de comparecer o Vereador Fernando Pires de Almeida, conforme assinatura da lista de presença. Verificando-se o Sr. Presidente o quórum necessário, declarou aberta a sessão. Ata, lida a da sessão anterior e submetida a apreciação do plenário, não houve nenhuma observação dos Vereadores presentes, assim</w:t>
      </w:r>
      <w:r w:rsidR="00100D85" w:rsidRPr="00410D2F">
        <w:rPr>
          <w:rFonts w:ascii="Times New Roman" w:hAnsi="Times New Roman" w:cs="Times New Roman"/>
          <w:sz w:val="26"/>
          <w:szCs w:val="26"/>
        </w:rPr>
        <w:t xml:space="preserve"> sendo, é posta em votação e aprovada por unanimidade. Ordem do dia: Expediente: oficio PM 1974-241-41, do Executivo Municipal, encaminhando a casa o projeto de lei nº 18/74, que aprova o plano rodoviário Municipal, ciente, que se encaminhe a comissão de justiça, finanças e legislação. É submetido em 1º discussão o projeto nº 17/74, relativo </w:t>
      </w:r>
      <w:proofErr w:type="gramStart"/>
      <w:r w:rsidR="00100D85" w:rsidRPr="00410D2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00D85" w:rsidRPr="00410D2F">
        <w:rPr>
          <w:rFonts w:ascii="Times New Roman" w:hAnsi="Times New Roman" w:cs="Times New Roman"/>
          <w:sz w:val="26"/>
          <w:szCs w:val="26"/>
        </w:rPr>
        <w:t xml:space="preserve"> prestação de contas do </w:t>
      </w:r>
      <w:r w:rsidR="007A0D4B" w:rsidRPr="00410D2F">
        <w:rPr>
          <w:rFonts w:ascii="Times New Roman" w:hAnsi="Times New Roman" w:cs="Times New Roman"/>
          <w:sz w:val="26"/>
          <w:szCs w:val="26"/>
        </w:rPr>
        <w:t>Município</w:t>
      </w:r>
      <w:r w:rsidR="00100D85" w:rsidRPr="00410D2F">
        <w:rPr>
          <w:rFonts w:ascii="Times New Roman" w:hAnsi="Times New Roman" w:cs="Times New Roman"/>
          <w:sz w:val="26"/>
          <w:szCs w:val="26"/>
        </w:rPr>
        <w:t xml:space="preserve"> referente ao exercício de 1973, após a apreciação foi aprovado por unanimidade. Franqueada a palavra, o Vereador Mauro </w:t>
      </w:r>
      <w:r w:rsidR="007A0D4B" w:rsidRPr="00410D2F">
        <w:rPr>
          <w:rFonts w:ascii="Times New Roman" w:hAnsi="Times New Roman" w:cs="Times New Roman"/>
          <w:sz w:val="26"/>
          <w:szCs w:val="26"/>
        </w:rPr>
        <w:t xml:space="preserve">Granzinolli, abordou o assunto referente ao aluguel de máquina da Prefeitura, discordando da forma de ser efetuados serviços com prazos longos e sem data fixado do pagamento. Solicitando ao plenário que aprovasse a sua indicação de convocação do Prefeito Municipal para o próximo dia 31, para esclarecimento com </w:t>
      </w:r>
      <w:r w:rsidR="004442FA" w:rsidRPr="00410D2F">
        <w:rPr>
          <w:rFonts w:ascii="Times New Roman" w:hAnsi="Times New Roman" w:cs="Times New Roman"/>
          <w:sz w:val="26"/>
          <w:szCs w:val="26"/>
        </w:rPr>
        <w:t>referência ao</w:t>
      </w:r>
      <w:r w:rsidR="007A0D4B" w:rsidRPr="00410D2F">
        <w:rPr>
          <w:rFonts w:ascii="Times New Roman" w:hAnsi="Times New Roman" w:cs="Times New Roman"/>
          <w:sz w:val="26"/>
          <w:szCs w:val="26"/>
        </w:rPr>
        <w:t xml:space="preserve"> assunto mencionado. Nada mais havendo a tratar o Sr. Presidente</w:t>
      </w:r>
      <w:r w:rsidR="004442FA" w:rsidRPr="00410D2F">
        <w:rPr>
          <w:rFonts w:ascii="Times New Roman" w:hAnsi="Times New Roman" w:cs="Times New Roman"/>
          <w:sz w:val="26"/>
          <w:szCs w:val="26"/>
        </w:rPr>
        <w:t xml:space="preserve"> declara encerrada a sessão. Convocando os Senhores Vereadores para a próxima reunião sexta-feira dia 31 da corrente. Ordem do dia: discussão do parecer da comissão com referência ao projeto nº 18/74 e discussão e votação em 2º sessão da prestação de contas de 1973. Do que para constar lavrei a presente ata que será por todos assinada logo após a sua aprovação. </w:t>
      </w:r>
      <w:r w:rsidR="007A0D4B" w:rsidRPr="00410D2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410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6E"/>
    <w:rsid w:val="00100D85"/>
    <w:rsid w:val="001732E3"/>
    <w:rsid w:val="003E2580"/>
    <w:rsid w:val="00410D2F"/>
    <w:rsid w:val="004442FA"/>
    <w:rsid w:val="006C1D6E"/>
    <w:rsid w:val="00753C5B"/>
    <w:rsid w:val="007A0D4B"/>
    <w:rsid w:val="00B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6B58"/>
  <w15:chartTrackingRefBased/>
  <w15:docId w15:val="{F02B359B-9884-43FF-90FA-69BBE5A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2022-05-10T12:57:00Z</dcterms:created>
  <dcterms:modified xsi:type="dcterms:W3CDTF">2022-05-10T12:57:00Z</dcterms:modified>
</cp:coreProperties>
</file>