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3D18" w14:textId="77777777" w:rsidR="008505CE" w:rsidRPr="000D610E" w:rsidRDefault="00C70558" w:rsidP="000D610E">
      <w:pPr>
        <w:spacing w:line="360" w:lineRule="auto"/>
        <w:rPr>
          <w:sz w:val="26"/>
          <w:szCs w:val="26"/>
        </w:rPr>
      </w:pPr>
      <w:r w:rsidRPr="000D610E">
        <w:rPr>
          <w:b/>
          <w:bCs/>
          <w:sz w:val="26"/>
          <w:szCs w:val="26"/>
        </w:rPr>
        <w:t>Ata da 23° Reunião Ordinária da quarta sessão do primeiro período legislativo da Câmara Municipal de Santana do Deserto, realizada</w:t>
      </w:r>
      <w:r w:rsidR="001178E2" w:rsidRPr="000D610E">
        <w:rPr>
          <w:b/>
          <w:bCs/>
          <w:sz w:val="26"/>
          <w:szCs w:val="26"/>
        </w:rPr>
        <w:t xml:space="preserve"> aos vinte e quatro dias do mês de setembro do corrente ano, </w:t>
      </w:r>
      <w:proofErr w:type="gramStart"/>
      <w:r w:rsidR="001178E2" w:rsidRPr="000D610E">
        <w:rPr>
          <w:b/>
          <w:bCs/>
          <w:sz w:val="26"/>
          <w:szCs w:val="26"/>
        </w:rPr>
        <w:t>ás</w:t>
      </w:r>
      <w:proofErr w:type="gramEnd"/>
      <w:r w:rsidR="001178E2" w:rsidRPr="000D610E">
        <w:rPr>
          <w:b/>
          <w:bCs/>
          <w:sz w:val="26"/>
          <w:szCs w:val="26"/>
        </w:rPr>
        <w:t xml:space="preserve"> dezenove horas. </w:t>
      </w:r>
      <w:r w:rsidR="001178E2" w:rsidRPr="000D610E">
        <w:rPr>
          <w:sz w:val="26"/>
          <w:szCs w:val="26"/>
        </w:rPr>
        <w:t>Presidente: Carlos Vicente, Vice Presidente: Pedro Augusto Rodrigues, Secretário: Darci Itaboraí. Vereadores Presentes: Gerald</w:t>
      </w:r>
      <w:r w:rsidR="009B77F7" w:rsidRPr="000D610E">
        <w:rPr>
          <w:sz w:val="26"/>
          <w:szCs w:val="26"/>
        </w:rPr>
        <w:t xml:space="preserve">o Dias Seixas, Gilmar Monteiro </w:t>
      </w:r>
      <w:proofErr w:type="spellStart"/>
      <w:r w:rsidR="001178E2" w:rsidRPr="000D610E">
        <w:rPr>
          <w:sz w:val="26"/>
          <w:szCs w:val="26"/>
        </w:rPr>
        <w:t>Granzinolli</w:t>
      </w:r>
      <w:proofErr w:type="spellEnd"/>
      <w:r w:rsidR="001178E2" w:rsidRPr="000D610E">
        <w:rPr>
          <w:sz w:val="26"/>
          <w:szCs w:val="26"/>
        </w:rPr>
        <w:t xml:space="preserve">, Joaquim Augusto Cruz de Novaes, José Domingos Marques, Lúcio Neri dos Santos, Pedro Paulo Schuchter, Sebastião Miguel e Walter Medeiros. Verificando a lista de presença de número regimental no plenário, o Sr. Presidente declarou aberta a sessão, solicitando o Sr. Secretário que procedesse com a leitura da Ata da sessão anterior, que após discussão e votação a mesma foi aprovada por unanimidade. Leitura das correspondências: Jornal Informativo da Planejar: Convite do Presidente da </w:t>
      </w:r>
      <w:proofErr w:type="spellStart"/>
      <w:r w:rsidR="001178E2" w:rsidRPr="000D610E">
        <w:rPr>
          <w:sz w:val="26"/>
          <w:szCs w:val="26"/>
        </w:rPr>
        <w:t>Avecam</w:t>
      </w:r>
      <w:proofErr w:type="spellEnd"/>
      <w:r w:rsidR="001178E2" w:rsidRPr="000D610E">
        <w:rPr>
          <w:sz w:val="26"/>
          <w:szCs w:val="26"/>
        </w:rPr>
        <w:t xml:space="preserve">: Laudelino </w:t>
      </w:r>
      <w:proofErr w:type="spellStart"/>
      <w:r w:rsidR="001178E2" w:rsidRPr="000D610E">
        <w:rPr>
          <w:sz w:val="26"/>
          <w:szCs w:val="26"/>
        </w:rPr>
        <w:t>Schettino</w:t>
      </w:r>
      <w:proofErr w:type="spellEnd"/>
      <w:r w:rsidR="001178E2" w:rsidRPr="000D610E">
        <w:rPr>
          <w:sz w:val="26"/>
          <w:szCs w:val="26"/>
        </w:rPr>
        <w:t>, convidando para a 1</w:t>
      </w:r>
      <w:r w:rsidR="00675B82" w:rsidRPr="000D610E">
        <w:rPr>
          <w:sz w:val="26"/>
          <w:szCs w:val="26"/>
        </w:rPr>
        <w:t xml:space="preserve">ª festa da Integração Regional: Ofício do Imo Sr. Gérson </w:t>
      </w:r>
      <w:proofErr w:type="spellStart"/>
      <w:r w:rsidR="00675B82" w:rsidRPr="000D610E">
        <w:rPr>
          <w:sz w:val="26"/>
          <w:szCs w:val="26"/>
        </w:rPr>
        <w:t>Nussenbaum</w:t>
      </w:r>
      <w:proofErr w:type="spellEnd"/>
      <w:r w:rsidR="00675B82" w:rsidRPr="000D610E">
        <w:rPr>
          <w:sz w:val="26"/>
          <w:szCs w:val="26"/>
        </w:rPr>
        <w:t>, comunicando sua ausência na solenidade de entrega de Título aos trinta e um dias do mês de agosto do cor</w:t>
      </w:r>
      <w:r w:rsidR="009B77F7" w:rsidRPr="000D610E">
        <w:rPr>
          <w:sz w:val="26"/>
          <w:szCs w:val="26"/>
        </w:rPr>
        <w:t xml:space="preserve">rente ano, por ter assumido um </w:t>
      </w:r>
      <w:r w:rsidR="00675B82" w:rsidRPr="000D610E">
        <w:rPr>
          <w:sz w:val="26"/>
          <w:szCs w:val="26"/>
        </w:rPr>
        <w:t>compromisso inadiável na data. Requerimento 079/96 de autoria do Vereador Darci Itaboraí, que requer do Executivo Municipal que tome providências cabíveis, recorrendo a SUCAM outro órgão, para fazerem aplicação de um produto químico que combata os pernilongos na Sede do Município. Pedido de Informação 05/96 de autoria do Vereador Joaquim Augusto Cruz de Novaes que solicita do Executivo Municipal que envie no prazo de 15 dias toda a documentação concernente ao processo licitatório da compra do caminhão Ford ano 86 adquirido da firma COVEPEMA. Projeto de Lei N°027/</w:t>
      </w:r>
      <w:r w:rsidR="001A5744" w:rsidRPr="000D610E">
        <w:rPr>
          <w:sz w:val="26"/>
          <w:szCs w:val="26"/>
        </w:rPr>
        <w:t xml:space="preserve">96 "Declara Utilidade Pública a Associação Comunitária para Desenvolvimento Artístico e Cultural." Parecer n°040/96, da Comissão de Legislação, Justiça e Redação. Parecer n°041/96, da Comissão de Finanças e Orçamento. Parecer n°042/96, da Comissão de Saúde, Educação e Assistência. Projeto de Lei 028/96 de autoria do Vereador Gilmar Monteiro </w:t>
      </w:r>
      <w:proofErr w:type="spellStart"/>
      <w:r w:rsidR="001A5744" w:rsidRPr="000D610E">
        <w:rPr>
          <w:sz w:val="26"/>
          <w:szCs w:val="26"/>
        </w:rPr>
        <w:t>Granzinolli</w:t>
      </w:r>
      <w:proofErr w:type="spellEnd"/>
      <w:r w:rsidR="001A5744" w:rsidRPr="000D610E">
        <w:rPr>
          <w:sz w:val="26"/>
          <w:szCs w:val="26"/>
        </w:rPr>
        <w:t xml:space="preserve"> que "Dá Denominação de Rua Dr. Augusto Bastos Chaves na localidade de Santana do Deserto. Parecer 039/96, da Comissão de Legislação, Justiça e Redação. Parecer 043/96, da Comissão de Obras e Serviços públicos." Ordem do Dia Requerimento 049/96 de autoria do Vereador Darci Itaboraí, que após discussão e votação foi aprovado por unanimidade. Pedido de Informação 05/96 de autoria do Vereador Joaquim Augusto Cruz de Novaes, que após discu</w:t>
      </w:r>
      <w:r w:rsidR="00762262" w:rsidRPr="000D610E">
        <w:rPr>
          <w:sz w:val="26"/>
          <w:szCs w:val="26"/>
        </w:rPr>
        <w:t>ssão e votação foi aprovado por unanimidade. Projeto de Lei n°027/96 que, após discussão e votação foi aprovado por unanimidade em 1ª fase de votação. Pareceres n°040,</w:t>
      </w:r>
      <w:r w:rsidR="009B77F7" w:rsidRPr="000D610E">
        <w:rPr>
          <w:sz w:val="26"/>
          <w:szCs w:val="26"/>
        </w:rPr>
        <w:t xml:space="preserve"> </w:t>
      </w:r>
      <w:r w:rsidR="00762262" w:rsidRPr="000D610E">
        <w:rPr>
          <w:sz w:val="26"/>
          <w:szCs w:val="26"/>
        </w:rPr>
        <w:t>041,</w:t>
      </w:r>
      <w:r w:rsidR="009B77F7" w:rsidRPr="000D610E">
        <w:rPr>
          <w:sz w:val="26"/>
          <w:szCs w:val="26"/>
        </w:rPr>
        <w:t xml:space="preserve"> </w:t>
      </w:r>
      <w:r w:rsidR="00762262" w:rsidRPr="000D610E">
        <w:rPr>
          <w:sz w:val="26"/>
          <w:szCs w:val="26"/>
        </w:rPr>
        <w:t xml:space="preserve">042 das Comissões Competentes aprovados </w:t>
      </w:r>
      <w:proofErr w:type="spellStart"/>
      <w:proofErr w:type="gramStart"/>
      <w:r w:rsidR="00762262" w:rsidRPr="000D610E">
        <w:rPr>
          <w:sz w:val="26"/>
          <w:szCs w:val="26"/>
        </w:rPr>
        <w:t>pro</w:t>
      </w:r>
      <w:proofErr w:type="spellEnd"/>
      <w:r w:rsidR="00762262" w:rsidRPr="000D610E">
        <w:rPr>
          <w:sz w:val="26"/>
          <w:szCs w:val="26"/>
        </w:rPr>
        <w:t xml:space="preserve"> unanimidade</w:t>
      </w:r>
      <w:proofErr w:type="gramEnd"/>
      <w:r w:rsidR="00762262" w:rsidRPr="000D610E">
        <w:rPr>
          <w:sz w:val="26"/>
          <w:szCs w:val="26"/>
        </w:rPr>
        <w:t xml:space="preserve"> pelo plenário. P</w:t>
      </w:r>
      <w:r w:rsidR="00C76F40" w:rsidRPr="000D610E">
        <w:rPr>
          <w:sz w:val="26"/>
          <w:szCs w:val="26"/>
        </w:rPr>
        <w:t xml:space="preserve">rojeto de </w:t>
      </w:r>
      <w:r w:rsidR="00C76F40" w:rsidRPr="000D610E">
        <w:rPr>
          <w:sz w:val="26"/>
          <w:szCs w:val="26"/>
        </w:rPr>
        <w:lastRenderedPageBreak/>
        <w:t>Lei n°028/96 que, após discussão e votação foi aprovado por unanimidade em 1ª fase de votação. Pareceres n°039 e 043/96 também, que após discussão e votação foram aprovados por unanimidade por esta casa Legislativa. Nada mais havendo a tratar, o Sr. Presidente encerrou a sessão, solicitando dos Srs. Edis que permaneçam no recinto para uma reunião extraordinária. Do que para constar lavrou-se a presente Ata que se aceita será por todos assinada.</w:t>
      </w:r>
    </w:p>
    <w:sectPr w:rsidR="008505CE" w:rsidRPr="000D610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0C"/>
    <w:rsid w:val="000D610E"/>
    <w:rsid w:val="001178E2"/>
    <w:rsid w:val="001A5744"/>
    <w:rsid w:val="005D23F7"/>
    <w:rsid w:val="00675B82"/>
    <w:rsid w:val="00762262"/>
    <w:rsid w:val="008505CE"/>
    <w:rsid w:val="00970A0C"/>
    <w:rsid w:val="009B77F7"/>
    <w:rsid w:val="00AA6163"/>
    <w:rsid w:val="00C70558"/>
    <w:rsid w:val="00C76F40"/>
    <w:rsid w:val="00F8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8541"/>
  <w15:docId w15:val="{5E668C4A-B26C-4575-BF56-5E7F300E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2022-05-10T14:49:00Z</dcterms:created>
  <dcterms:modified xsi:type="dcterms:W3CDTF">2022-05-10T14:49:00Z</dcterms:modified>
</cp:coreProperties>
</file>