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E4" w:rsidRPr="00F27FE7" w:rsidRDefault="00894604" w:rsidP="00F27FE7">
      <w:pPr>
        <w:spacing w:line="360" w:lineRule="auto"/>
        <w:jc w:val="both"/>
        <w:rPr>
          <w:rFonts w:ascii="Times New Roman" w:hAnsi="Times New Roman" w:cs="Times New Roman"/>
          <w:sz w:val="26"/>
          <w:szCs w:val="26"/>
        </w:rPr>
      </w:pPr>
      <w:bookmarkStart w:id="0" w:name="_GoBack"/>
      <w:r w:rsidRPr="00F27FE7">
        <w:rPr>
          <w:rFonts w:ascii="Times New Roman" w:hAnsi="Times New Roman" w:cs="Times New Roman"/>
          <w:b/>
          <w:sz w:val="26"/>
          <w:szCs w:val="26"/>
        </w:rPr>
        <w:t>Ata da décima oitava reunião ordinária do segundo período, da segunda sessão legislativa da Câmara Municipal de Santana do Deserto,</w:t>
      </w:r>
      <w:r w:rsidRPr="00F27FE7">
        <w:rPr>
          <w:rFonts w:ascii="Times New Roman" w:hAnsi="Times New Roman" w:cs="Times New Roman"/>
          <w:sz w:val="26"/>
          <w:szCs w:val="26"/>
        </w:rPr>
        <w:t xml:space="preserve"> realizada no primeiro dia do mês de agosto de dois mil e seis, às dezenove horas e quinze minutos. Presentes no Plenário: Presidente Pedro Paulo Schuchter, Vice-Presidente Carlos Henrique de Carvalho, Secretário Paulo Sérgio Lopes, e </w:t>
      </w:r>
      <w:proofErr w:type="gramStart"/>
      <w:r w:rsidRPr="00F27FE7">
        <w:rPr>
          <w:rFonts w:ascii="Times New Roman" w:hAnsi="Times New Roman" w:cs="Times New Roman"/>
          <w:sz w:val="26"/>
          <w:szCs w:val="26"/>
        </w:rPr>
        <w:t>edis</w:t>
      </w:r>
      <w:proofErr w:type="gramEnd"/>
      <w:r w:rsidRPr="00F27FE7">
        <w:rPr>
          <w:rFonts w:ascii="Times New Roman" w:hAnsi="Times New Roman" w:cs="Times New Roman"/>
          <w:sz w:val="26"/>
          <w:szCs w:val="26"/>
        </w:rPr>
        <w:t xml:space="preserve"> Carlos Fernandes de Souza, Darci Itaboraí, Luiz Carlos Florentino de Souza, Sebastião da Costa Rodrigues, Valdevino da Silva Mariano e Wálace Sebastião Vasconcelos Leite Havendo quorum para a realização da sessão, o senhor Presidente declara iniciada a reunião, desejando boas vindas aos colegas após o recesso do mês de julho e solicita no senhor Secretário da Mesa Diretora que efetue a leitura da última assembleia realizada, em 29 de junho do corrente ano. Em apreciação a ata lida foi aprovada sem ressalvas e assinada por todos os </w:t>
      </w:r>
      <w:proofErr w:type="gramStart"/>
      <w:r w:rsidRPr="00F27FE7">
        <w:rPr>
          <w:rFonts w:ascii="Times New Roman" w:hAnsi="Times New Roman" w:cs="Times New Roman"/>
          <w:sz w:val="26"/>
          <w:szCs w:val="26"/>
        </w:rPr>
        <w:t>edis</w:t>
      </w:r>
      <w:proofErr w:type="gramEnd"/>
      <w:r w:rsidRPr="00F27FE7">
        <w:rPr>
          <w:rFonts w:ascii="Times New Roman" w:hAnsi="Times New Roman" w:cs="Times New Roman"/>
          <w:sz w:val="26"/>
          <w:szCs w:val="26"/>
        </w:rPr>
        <w:t xml:space="preserve">. </w:t>
      </w:r>
      <w:r w:rsidRPr="00F27FE7">
        <w:rPr>
          <w:rFonts w:ascii="Times New Roman" w:hAnsi="Times New Roman" w:cs="Times New Roman"/>
          <w:b/>
          <w:sz w:val="26"/>
          <w:szCs w:val="26"/>
        </w:rPr>
        <w:t>Expediente:</w:t>
      </w:r>
      <w:r w:rsidRPr="00F27FE7">
        <w:rPr>
          <w:rFonts w:ascii="Times New Roman" w:hAnsi="Times New Roman" w:cs="Times New Roman"/>
          <w:sz w:val="26"/>
          <w:szCs w:val="26"/>
        </w:rPr>
        <w:t xml:space="preserve"> oficio 168/06 do Executivo Municipal que encaminha ao Legislativo, cópia de Prestação dos Programas Sociais ao Ministério do Desenvolvimento Social e Combate à Fome relativo ao Município de Santana do Deserto referente ao exercício de 2005 Oficio do Prefeito Municipal 167/06 enviando o Relatório de Gestão Fiscal do primeiro semestre de 2006. Oficio do </w:t>
      </w:r>
      <w:proofErr w:type="gramStart"/>
      <w:r w:rsidRPr="00F27FE7">
        <w:rPr>
          <w:rFonts w:ascii="Times New Roman" w:hAnsi="Times New Roman" w:cs="Times New Roman"/>
          <w:sz w:val="26"/>
          <w:szCs w:val="26"/>
        </w:rPr>
        <w:t>Mec</w:t>
      </w:r>
      <w:proofErr w:type="gramEnd"/>
      <w:r w:rsidRPr="00F27FE7">
        <w:rPr>
          <w:rFonts w:ascii="Times New Roman" w:hAnsi="Times New Roman" w:cs="Times New Roman"/>
          <w:sz w:val="26"/>
          <w:szCs w:val="26"/>
        </w:rPr>
        <w:t xml:space="preserve"> comunicando liberação de verbas para o do FNDE PNATE Oficio Circular da Associação Mineira dos Municípios que informa datas e convida aos vereadores para o Congresso Mineiro de Municípios, em 29 e 30 deste mês, em Belo Horizonte. A pedido do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Wálace foi lido o seu oficio ao Executivo Municipal onde renuncia à função de Líder do Prefeito nesta Casa De Vereador Carlos Fernandes, a pedido do mesmo, foi lido um oficio para a Telemar, solicitando a colocação de um telefone público na Rua Manoel Viana, no centro de Santana do Deserto. Apresentação das proposições dos </w:t>
      </w:r>
      <w:proofErr w:type="gramStart"/>
      <w:r w:rsidRPr="00F27FE7">
        <w:rPr>
          <w:rFonts w:ascii="Times New Roman" w:hAnsi="Times New Roman" w:cs="Times New Roman"/>
          <w:sz w:val="26"/>
          <w:szCs w:val="26"/>
        </w:rPr>
        <w:t>edis</w:t>
      </w:r>
      <w:proofErr w:type="gramEnd"/>
      <w:r w:rsidRPr="00F27FE7">
        <w:rPr>
          <w:rFonts w:ascii="Times New Roman" w:hAnsi="Times New Roman" w:cs="Times New Roman"/>
          <w:sz w:val="26"/>
          <w:szCs w:val="26"/>
        </w:rPr>
        <w:t xml:space="preserve">, lidas pelo Secretário: Indicação de autoria do edil Carlos Fernandes: 64/06 que indica ao Executivo reforma na ponte que liga a Rua Domiciano Monteiro à Rua Renato Carneiro no centro da localidade de Sossego que necessita guarda corpos novos e seguros; Indicação 65/05 que indica ao Prefeito Municipal o calçamento da Rua Renato Carneiro em Sossego. Pedido de Providência 01/06 do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Darci Itaboraí que requer providências no sentido de afixar as placas que nomeiam as Praças </w:t>
      </w:r>
      <w:r w:rsidRPr="00F27FE7">
        <w:rPr>
          <w:rFonts w:ascii="Times New Roman" w:hAnsi="Times New Roman" w:cs="Times New Roman"/>
          <w:sz w:val="26"/>
          <w:szCs w:val="26"/>
        </w:rPr>
        <w:lastRenderedPageBreak/>
        <w:t xml:space="preserve">Nélson Viana, na sede do município e Carlos Rosa em Ericeira. Moção de Pesar 03/06 de Darci Itaboraí pelo falecimento do nobre vereador de Juiz de Fora Dr. Waldir de Souza Silva. Moção de Pesar 04/06 pelo falecimento de Mauricio Piazzi de autoria do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Pedro Paulo Schuchter. </w:t>
      </w:r>
      <w:r w:rsidRPr="00F27FE7">
        <w:rPr>
          <w:rFonts w:ascii="Times New Roman" w:hAnsi="Times New Roman" w:cs="Times New Roman"/>
          <w:b/>
          <w:sz w:val="26"/>
          <w:szCs w:val="26"/>
        </w:rPr>
        <w:t>Ordem do Dia:</w:t>
      </w:r>
      <w:r w:rsidRPr="00F27FE7">
        <w:rPr>
          <w:rFonts w:ascii="Times New Roman" w:hAnsi="Times New Roman" w:cs="Times New Roman"/>
          <w:sz w:val="26"/>
          <w:szCs w:val="26"/>
        </w:rPr>
        <w:t xml:space="preserve"> O Presidente solicita ao vereador Carlos Fernandes que se pronuncie sobre as suas indicações: o vereador coloca que o calçamento objeto da Indicação 65/06 é muito necessário em Sossego não só para os moradores, mas também pela poeira que toma a cabine da Telemar daquela localidade, causando defeitos, constantes no serviço de telefonia de Sossego, quanto à Indicação 64/06 ele esclarece que a ponte mencionada está muito ruim e que até criança já caiu da mesma, dentro do riacho. Nas condições em que ela está não oferece segurança para ninguém. Ela precisa ser consertada. Em apreciação as indicações foram aprovadas por unanimidade.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Darci em defesa de seu Pedido de Providência 01/06 esclarece que a Placa da Praça Nélson Viana já havia sido afixada em 29/12/2004 e foi retirada três dias depois. Até os impostos urbanos já tem o endereço da Praça Nélson Viana. Esta denominação continua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é muito justa, pois o senhor Nélson Viana foi Prefeito, tabelião por uma vida inteira em nosso Município, pessoa digna e merecedora da homenagem, existe uma lei que nomeia a praça, que deve ser obedecida e cumprida, pois foi aprovada por esta Casa e sancionada pelo Executivo Municipal, em 2002. Indicação aprovada por unanimidade. Quanto a Moção 01/06 o vereador Darci Itaboraí que disse ter uma satisfação muito grande ao receber aqui na Casa o Dr. Waldir, pessoa carismática e competente lamentando profundamente sua morte prematura, no domingo, dia trinta último. Pedido de Providência 02/06, 30 Executivo Municipal, pedido verbal, do vereador Darci Itaboraí que solicita urgente atenção e conserto da ponte da Rua Manoel Viana que está muito perigosa principalmente para crianças que transitam por ela para irem para a escola. Não existe mais nesta ponte uma proteção para os passantes, a qualquer hora, acrescenta o vereador, haverá um acidente sério ali, com consequências graves. Esta providência deve ser tomada de imediato pela segurança das crianças. O Plenário aprova por unanimidade esta iniciativa O senhor Presidente solicita às Comissões que estudem os Projetos de </w:t>
      </w:r>
      <w:r w:rsidRPr="00F27FE7">
        <w:rPr>
          <w:rFonts w:ascii="Times New Roman" w:hAnsi="Times New Roman" w:cs="Times New Roman"/>
          <w:sz w:val="26"/>
          <w:szCs w:val="26"/>
        </w:rPr>
        <w:lastRenderedPageBreak/>
        <w:t xml:space="preserve">Leis que estão para serem discutidos, que os </w:t>
      </w:r>
      <w:proofErr w:type="gramStart"/>
      <w:r w:rsidRPr="00F27FE7">
        <w:rPr>
          <w:rFonts w:ascii="Times New Roman" w:hAnsi="Times New Roman" w:cs="Times New Roman"/>
          <w:sz w:val="26"/>
          <w:szCs w:val="26"/>
        </w:rPr>
        <w:t>edis</w:t>
      </w:r>
      <w:proofErr w:type="gramEnd"/>
      <w:r w:rsidRPr="00F27FE7">
        <w:rPr>
          <w:rFonts w:ascii="Times New Roman" w:hAnsi="Times New Roman" w:cs="Times New Roman"/>
          <w:sz w:val="26"/>
          <w:szCs w:val="26"/>
        </w:rPr>
        <w:t xml:space="preserve"> formem uma Comissão para estudar o Projeto de Lei do Código Tributário, é um projeto importante e acrescenta que deve ser muito bem avaliado antes de ser trazido para discussão. Avisa também a Comissão formada para ver os Processos de Licitação da Prefeitura Municipal, na reunião do dia vinte e nove de junho, a fim de marquem datas e horários para visitarem a Diretoria da Administração e analisarem os processos licitatórios, O Presidente parabeniza as famílias da Rua Jerônimo de Oliveira Pinto, de Sossego, que ofereceram um almoço maravilhoso à comunidade, </w:t>
      </w:r>
      <w:r w:rsidRPr="00F27FE7">
        <w:rPr>
          <w:rFonts w:ascii="Times New Roman" w:hAnsi="Times New Roman" w:cs="Times New Roman"/>
          <w:b/>
          <w:sz w:val="26"/>
          <w:szCs w:val="26"/>
        </w:rPr>
        <w:t xml:space="preserve">prestando </w:t>
      </w:r>
      <w:proofErr w:type="gramStart"/>
      <w:r w:rsidRPr="00F27FE7">
        <w:rPr>
          <w:rFonts w:ascii="Times New Roman" w:hAnsi="Times New Roman" w:cs="Times New Roman"/>
          <w:b/>
          <w:sz w:val="26"/>
          <w:szCs w:val="26"/>
        </w:rPr>
        <w:t>um</w:t>
      </w:r>
      <w:r w:rsidRPr="00F27FE7">
        <w:rPr>
          <w:rFonts w:ascii="Times New Roman" w:hAnsi="Times New Roman" w:cs="Times New Roman"/>
          <w:sz w:val="26"/>
          <w:szCs w:val="26"/>
        </w:rPr>
        <w:t xml:space="preserve"> homenagem</w:t>
      </w:r>
      <w:proofErr w:type="gramEnd"/>
      <w:r w:rsidRPr="00F27FE7">
        <w:rPr>
          <w:rFonts w:ascii="Times New Roman" w:hAnsi="Times New Roman" w:cs="Times New Roman"/>
          <w:sz w:val="26"/>
          <w:szCs w:val="26"/>
        </w:rPr>
        <w:t xml:space="preserve"> ao Prefeito Municipal pela conclusão da obra de calçamento daquela rua. Foi uma festa bonita e tranquila e agradece o convite a essas famílias e a Associação dos Moradores daquela localidade Palavra Livre: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Paulo Sérgio se manifesta comentando sobre a iluminação da Pedreira no Bairro das Flores. Não houve ainda nenhuma providência quanto a esta necessidade. Relata que houve já um acidente naquele local, sofrido por um ciclista. Deseja saber do Executivo por que nada foi feito ainda. Cada vez mais fica mais perigoso e o tempo está passando. Poderia ser providenciado para o local de um tipo de proteção para os ciclistas e pedestres. Outro problema sério no Bairro das Flores é a queima do lixo e de galhos de árvores cortadas quando isto acontece toda a fumaça vai para a localidade. Isto já foi reclamado conto Prefeito Municipal e com o Diretor de Obras. É uma providencial simples que se resolvida agradará demais aos moradores.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Carlos Fernandes parabeniza ao Executivo Municipal por ter realizado a limpeza dos rios.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Luiz Carlos Florentino menciona o Projeto de Lei que faz denominação de Rua Eurico Anselmo, do numero 425 até a casa do senhor José Elias. O vereador esclarece que mora naquela rua por vinte anos e a maioria dos vereadores pediu ao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que o nome de sua rua não fosse trocado. Que permanecesse a rua com a denominação antiga, Rua Francelino Corrêa, pois eles gostam desse nome.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sugeriu aos moradores que fizessem este pedido por escrito para trazer a esta Casa, assim os edis teriam respaldo para dialogar sobre o desejo dos moradores. Esta é a justificativa que ele apresenta, externando que nada tem contra o nome de Eurico Anselmo. Quanto aos motoristas da Saúde o edil explica que os </w:t>
      </w:r>
      <w:r w:rsidRPr="00F27FE7">
        <w:rPr>
          <w:rFonts w:ascii="Times New Roman" w:hAnsi="Times New Roman" w:cs="Times New Roman"/>
          <w:sz w:val="26"/>
          <w:szCs w:val="26"/>
        </w:rPr>
        <w:lastRenderedPageBreak/>
        <w:t xml:space="preserve">mesmos não </w:t>
      </w:r>
      <w:proofErr w:type="gramStart"/>
      <w:r w:rsidRPr="00F27FE7">
        <w:rPr>
          <w:rFonts w:ascii="Times New Roman" w:hAnsi="Times New Roman" w:cs="Times New Roman"/>
          <w:sz w:val="26"/>
          <w:szCs w:val="26"/>
        </w:rPr>
        <w:t>tem</w:t>
      </w:r>
      <w:proofErr w:type="gramEnd"/>
      <w:r w:rsidRPr="00F27FE7">
        <w:rPr>
          <w:rFonts w:ascii="Times New Roman" w:hAnsi="Times New Roman" w:cs="Times New Roman"/>
          <w:sz w:val="26"/>
          <w:szCs w:val="26"/>
        </w:rPr>
        <w:t xml:space="preserve"> uma diária justa para viajar, ficando o dia inteiro no Rio de Janeiro com dez reais. Não tem diária para Petrópolis, nem Vassouras sem ter direito pelo menos ao almoço. Alega que devem ser considerados os motoristas que, sem dinheiro, ficam fora sem direito a nem um café. Pede que leve isto ao Executivo Municipal, ele já conversou com Diretor da Saúde e recebeu a resposta que são ordens do Prefeito Municipal. Externa sua preocupação com relação à criação de novos cargos, visto o salário dos atuais servidores públicos municipais que está muito baixo. Preocupa-se igualmente com a ausência de médico na Saúde Municipal, lembrando que não foi colocado um substituto para o Dr. Adair, o Dr. André está de férias. A Comunidade de Sossego está sem médico. Igualmente coloca que </w:t>
      </w:r>
      <w:proofErr w:type="gramStart"/>
      <w:r w:rsidRPr="00F27FE7">
        <w:rPr>
          <w:rFonts w:ascii="Times New Roman" w:hAnsi="Times New Roman" w:cs="Times New Roman"/>
          <w:sz w:val="26"/>
          <w:szCs w:val="26"/>
        </w:rPr>
        <w:t>precisa-se</w:t>
      </w:r>
      <w:proofErr w:type="gramEnd"/>
      <w:r w:rsidRPr="00F27FE7">
        <w:rPr>
          <w:rFonts w:ascii="Times New Roman" w:hAnsi="Times New Roman" w:cs="Times New Roman"/>
          <w:sz w:val="26"/>
          <w:szCs w:val="26"/>
        </w:rPr>
        <w:t xml:space="preserve"> de dez servidores na "soca". Alerta que vai chegar a esta Casa projeto de criar sete cargos comissionados de quase mil reais de salários. E de opinião que</w:t>
      </w:r>
      <w:r w:rsidRPr="00F27FE7">
        <w:rPr>
          <w:rFonts w:ascii="Times New Roman" w:hAnsi="Times New Roman" w:cs="Times New Roman"/>
          <w:b/>
          <w:sz w:val="26"/>
          <w:szCs w:val="26"/>
        </w:rPr>
        <w:t xml:space="preserve"> </w:t>
      </w:r>
      <w:r w:rsidRPr="00F27FE7">
        <w:rPr>
          <w:rFonts w:ascii="Times New Roman" w:hAnsi="Times New Roman" w:cs="Times New Roman"/>
          <w:sz w:val="26"/>
          <w:szCs w:val="26"/>
        </w:rPr>
        <w:t xml:space="preserve">falar no Plenário não está adiantando, é preciso se mostrar a realidade de outras maneiras, indo às localidades, fazendo-se um jornal e distribuindo à população. Informa de seu constrangimento quando no último domingo ficou sem poder atender a uma paciente passando muito mal e idosa, que não tinha condição de ser levada no fusca e que ficou perdendo muito tempo atrás de um motorista que pudesse dirigir a ambulância nova, por ordem do Diretor da Saúde, por não ter permissão do Executivo Municipal para dirigir a ambulância Relata que ficou indignado por ter ficado impotente nesse jogo de empurra, enquanto a paciente estava correndo risco de vida e nada podendo fazer. O senhor Darci Itaboraí </w:t>
      </w:r>
      <w:proofErr w:type="gramStart"/>
      <w:r w:rsidRPr="00F27FE7">
        <w:rPr>
          <w:rFonts w:ascii="Times New Roman" w:hAnsi="Times New Roman" w:cs="Times New Roman"/>
          <w:sz w:val="26"/>
          <w:szCs w:val="26"/>
        </w:rPr>
        <w:t>lembra do</w:t>
      </w:r>
      <w:proofErr w:type="gramEnd"/>
      <w:r w:rsidRPr="00F27FE7">
        <w:rPr>
          <w:rFonts w:ascii="Times New Roman" w:hAnsi="Times New Roman" w:cs="Times New Roman"/>
          <w:sz w:val="26"/>
          <w:szCs w:val="26"/>
        </w:rPr>
        <w:t xml:space="preserve"> Projeto de Lei de sua autoria que denomina Rua Mauro Granzinoli, em um novo loteamento em nosso Município, em maio último solicitando às Comissões que analisem com carinho a denominação, pois é uma rua que se legitimou com água, luz, esgoto e moradores diversos. Justificou que a homenagem é justa e merecida.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também relembra que o aparelho da rede Globo, do município deve ser conservado, por causa principalmente da integração regional. Alega que infelizmente passaram da rede Globo de Juiz de Fora para transmitir através de satélite. Não entende porque privar a população das noticias da região São aparelhos caros e que estão desativados, precisando de consertos para voltar a ser usados. A televisão no </w:t>
      </w:r>
      <w:r w:rsidRPr="00F27FE7">
        <w:rPr>
          <w:rFonts w:ascii="Times New Roman" w:hAnsi="Times New Roman" w:cs="Times New Roman"/>
          <w:sz w:val="26"/>
          <w:szCs w:val="26"/>
        </w:rPr>
        <w:lastRenderedPageBreak/>
        <w:t xml:space="preserve">município está muito ruim, pegando somente a Globo da Parabólica. A população não tem, em sua maioria, parabólica O Presidente informa que a Prefeitura está se movimentando para consertar esse aparelho que ficará muito caro, ultrapassando o valor da licitação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Darci Itaboraí pergunta sobre a Prestação de Contas de 2005 para esta Casa. Que a população tem o direito de ver, analisar e manusear estas despesas, de acordo com a determinação da Lei Orgânica. Tomar conhecimento delas. Com a palavra o vereador Darci continua sua explanação ressaltando que o Projeto de Lei que criará dez ou sete cargos comissionados. Pergunta: para que? Se a Prefeitura precisa-se de motoristas, faça direito, mande um Projeto pedindo contrato para esta função por tempo determinado. Assim também deveria ser para a função de Agente Administrativo para trabalhar na Prefeitura, para o Posto de Saúde ou para a Escola.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diz que existem vagas e não foram preenchidas, operários, pedreiros, agentes administrativos que são necessários para o bom funcionamento dos serviços públicos, não precisa ser cargo comissionado. O Presidente declara que a criação de cargos comissionados do mencionado Projeto é necessária para instituir a estrutura administrativa da Prefeitura.</w:t>
      </w:r>
      <w:r w:rsidRPr="00F27FE7">
        <w:rPr>
          <w:rFonts w:ascii="Times New Roman" w:hAnsi="Times New Roman" w:cs="Times New Roman"/>
          <w:b/>
          <w:sz w:val="26"/>
          <w:szCs w:val="26"/>
        </w:rPr>
        <w:t xml:space="preserve"> </w:t>
      </w:r>
      <w:r w:rsidRPr="00F27FE7">
        <w:rPr>
          <w:rFonts w:ascii="Times New Roman" w:hAnsi="Times New Roman" w:cs="Times New Roman"/>
          <w:sz w:val="26"/>
          <w:szCs w:val="26"/>
        </w:rPr>
        <w:t xml:space="preserve">Informa que o Plano Diretor está sendo implantado em Santana do Deserto por causa de da situação geográfica do Caminho Novo, pois o Município tem vocação turística. Por isso precisa do cargo Agente de Turismo. O </w:t>
      </w:r>
      <w:proofErr w:type="gramStart"/>
      <w:r w:rsidRPr="00F27FE7">
        <w:rPr>
          <w:rFonts w:ascii="Times New Roman" w:hAnsi="Times New Roman" w:cs="Times New Roman"/>
          <w:sz w:val="26"/>
          <w:szCs w:val="26"/>
        </w:rPr>
        <w:t>edil</w:t>
      </w:r>
      <w:proofErr w:type="gramEnd"/>
      <w:r w:rsidRPr="00F27FE7">
        <w:rPr>
          <w:rFonts w:ascii="Times New Roman" w:hAnsi="Times New Roman" w:cs="Times New Roman"/>
          <w:sz w:val="26"/>
          <w:szCs w:val="26"/>
        </w:rPr>
        <w:t xml:space="preserve"> Darci Itaboraí diz que tem direito de expressar a sua opinião, do direito de ser oposição e que o senhor Presidente deve presidir os trabalhos da Casa e acatar sua apreciação. Alega que cargos não devem ser preenchidos para respeitar compromissos e sim quando houver real necessidade dos serviços. Lamenta que se tenha deixado de aproveitar no passado, três pessoas do concurso que poderia estar atuando com competência no serviço da Prefeitura. Fazendo atendimento na Prefeitura com pessoas capacitadas e resolver os problemas do Executivo. Presidente lembra aos </w:t>
      </w:r>
      <w:proofErr w:type="gramStart"/>
      <w:r w:rsidRPr="00F27FE7">
        <w:rPr>
          <w:rFonts w:ascii="Times New Roman" w:hAnsi="Times New Roman" w:cs="Times New Roman"/>
          <w:sz w:val="26"/>
          <w:szCs w:val="26"/>
        </w:rPr>
        <w:t>edis</w:t>
      </w:r>
      <w:proofErr w:type="gramEnd"/>
      <w:r w:rsidRPr="00F27FE7">
        <w:rPr>
          <w:rFonts w:ascii="Times New Roman" w:hAnsi="Times New Roman" w:cs="Times New Roman"/>
          <w:sz w:val="26"/>
          <w:szCs w:val="26"/>
        </w:rPr>
        <w:t xml:space="preserve"> que o filme d</w:t>
      </w:r>
      <w:r w:rsidR="00BF4B6D" w:rsidRPr="00F27FE7">
        <w:rPr>
          <w:rFonts w:ascii="Times New Roman" w:hAnsi="Times New Roman" w:cs="Times New Roman"/>
          <w:sz w:val="26"/>
          <w:szCs w:val="26"/>
        </w:rPr>
        <w:t>e Zuzu Angel</w:t>
      </w:r>
      <w:r w:rsidRPr="00F27FE7">
        <w:rPr>
          <w:rFonts w:ascii="Times New Roman" w:hAnsi="Times New Roman" w:cs="Times New Roman"/>
          <w:sz w:val="26"/>
          <w:szCs w:val="26"/>
        </w:rPr>
        <w:t>,</w:t>
      </w:r>
      <w:r w:rsidR="00BF4B6D" w:rsidRPr="00F27FE7">
        <w:rPr>
          <w:rFonts w:ascii="Times New Roman" w:hAnsi="Times New Roman" w:cs="Times New Roman"/>
          <w:sz w:val="26"/>
          <w:szCs w:val="26"/>
        </w:rPr>
        <w:t xml:space="preserve"> </w:t>
      </w:r>
      <w:r w:rsidRPr="00F27FE7">
        <w:rPr>
          <w:rFonts w:ascii="Times New Roman" w:hAnsi="Times New Roman" w:cs="Times New Roman"/>
          <w:sz w:val="26"/>
          <w:szCs w:val="26"/>
        </w:rPr>
        <w:t xml:space="preserve">que teve cenas filmadas em nossa cidade, </w:t>
      </w:r>
      <w:r w:rsidR="00BF4B6D" w:rsidRPr="00F27FE7">
        <w:rPr>
          <w:rFonts w:ascii="Times New Roman" w:hAnsi="Times New Roman" w:cs="Times New Roman"/>
          <w:sz w:val="26"/>
          <w:szCs w:val="26"/>
        </w:rPr>
        <w:t>estreia</w:t>
      </w:r>
      <w:r w:rsidRPr="00F27FE7">
        <w:rPr>
          <w:rFonts w:ascii="Times New Roman" w:hAnsi="Times New Roman" w:cs="Times New Roman"/>
          <w:sz w:val="26"/>
          <w:szCs w:val="26"/>
        </w:rPr>
        <w:t xml:space="preserve"> no dia quatro nos cinemas e recomendou aos vereadores que se possível vejam o filme. Nada mais havendo a tratar o Presidente encerrou esta sessão marcando a próxima reunião para o dia oito próximo, às dezenove horas.</w:t>
      </w:r>
      <w:bookmarkEnd w:id="0"/>
    </w:p>
    <w:sectPr w:rsidR="005B15E4" w:rsidRPr="00F27F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04"/>
    <w:rsid w:val="00540038"/>
    <w:rsid w:val="005B15E4"/>
    <w:rsid w:val="00894604"/>
    <w:rsid w:val="00BF4B6D"/>
    <w:rsid w:val="00F27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1847</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2022-03-31T19:04:00Z</dcterms:created>
  <dcterms:modified xsi:type="dcterms:W3CDTF">2022-04-18T18:57:00Z</dcterms:modified>
</cp:coreProperties>
</file>